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51" w:lineRule="exact" w:before="173"/>
        <w:ind w:left="7197"/>
      </w:pPr>
      <w:r>
        <w:rPr/>
        <w:t>Gniezno,</w:t>
      </w:r>
      <w:r>
        <w:rPr>
          <w:spacing w:val="-5"/>
        </w:rPr>
        <w:t> </w:t>
      </w:r>
      <w:r>
        <w:rPr/>
        <w:t>dn.</w:t>
      </w:r>
      <w:r>
        <w:rPr>
          <w:spacing w:val="-5"/>
        </w:rPr>
        <w:t> </w:t>
      </w:r>
      <w:r>
        <w:rPr>
          <w:spacing w:val="-2"/>
        </w:rPr>
        <w:t>…….………..</w:t>
      </w:r>
    </w:p>
    <w:p>
      <w:pPr>
        <w:spacing w:line="251" w:lineRule="exact" w:before="0"/>
        <w:ind w:left="2" w:right="0" w:firstLine="0"/>
        <w:jc w:val="left"/>
        <w:rPr>
          <w:b/>
          <w:sz w:val="22"/>
        </w:rPr>
      </w:pPr>
      <w:r>
        <w:rPr>
          <w:b/>
          <w:sz w:val="22"/>
        </w:rPr>
        <w:t>Instytut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Nauk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Zdrowiu</w:t>
      </w:r>
    </w:p>
    <w:p>
      <w:pPr>
        <w:spacing w:before="114"/>
        <w:ind w:left="2" w:right="0" w:firstLine="0"/>
        <w:jc w:val="left"/>
        <w:rPr>
          <w:sz w:val="22"/>
        </w:rPr>
      </w:pPr>
      <w:r>
        <w:rPr>
          <w:b/>
          <w:spacing w:val="-2"/>
          <w:sz w:val="22"/>
        </w:rPr>
        <w:t>Promotor/Recenzent</w:t>
      </w:r>
      <w:r>
        <w:rPr>
          <w:b/>
          <w:spacing w:val="-2"/>
          <w:position w:val="6"/>
          <w:sz w:val="13"/>
        </w:rPr>
        <w:t>*</w:t>
      </w:r>
      <w:r>
        <w:rPr>
          <w:b/>
          <w:spacing w:val="-2"/>
          <w:sz w:val="22"/>
        </w:rPr>
        <w:t>:</w:t>
      </w:r>
      <w:r>
        <w:rPr>
          <w:b/>
          <w:spacing w:val="24"/>
          <w:sz w:val="22"/>
        </w:rPr>
        <w:t> </w:t>
      </w:r>
      <w:r>
        <w:rPr>
          <w:spacing w:val="-2"/>
          <w:sz w:val="22"/>
        </w:rPr>
        <w:t>…………………………………………………………………………………………</w:t>
      </w:r>
    </w:p>
    <w:p>
      <w:pPr>
        <w:spacing w:line="240" w:lineRule="auto" w:before="222"/>
        <w:rPr>
          <w:sz w:val="22"/>
        </w:rPr>
      </w:pPr>
    </w:p>
    <w:p>
      <w:pPr>
        <w:pStyle w:val="Title"/>
      </w:pPr>
      <w:r>
        <w:rPr/>
        <w:t>OCENA</w:t>
      </w:r>
      <w:r>
        <w:rPr>
          <w:spacing w:val="-13"/>
        </w:rPr>
        <w:t> </w:t>
      </w:r>
      <w:r>
        <w:rPr/>
        <w:t>PRACY</w:t>
      </w:r>
      <w:r>
        <w:rPr>
          <w:spacing w:val="-8"/>
        </w:rPr>
        <w:t> </w:t>
      </w:r>
      <w:r>
        <w:rPr/>
        <w:t>DYPLOMOWEJ</w:t>
      </w:r>
      <w:r>
        <w:rPr>
          <w:spacing w:val="-6"/>
        </w:rPr>
        <w:t> </w:t>
      </w:r>
      <w:r>
        <w:rPr>
          <w:spacing w:val="-2"/>
        </w:rPr>
        <w:t>(MAGISTERSKIEJ)</w:t>
      </w:r>
    </w:p>
    <w:p>
      <w:pPr>
        <w:spacing w:line="240" w:lineRule="auto" w:before="5" w:after="1"/>
        <w:rPr>
          <w:b/>
          <w:sz w:val="13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2"/>
        <w:gridCol w:w="6659"/>
      </w:tblGrid>
      <w:tr>
        <w:trPr>
          <w:trHeight w:val="573" w:hRule="atLeast"/>
        </w:trPr>
        <w:tc>
          <w:tcPr>
            <w:tcW w:w="2482" w:type="dxa"/>
          </w:tcPr>
          <w:p>
            <w:pPr>
              <w:pStyle w:val="TableParagraph"/>
              <w:spacing w:before="16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studenta</w:t>
            </w:r>
          </w:p>
        </w:tc>
        <w:tc>
          <w:tcPr>
            <w:tcW w:w="66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2482" w:type="dxa"/>
          </w:tcPr>
          <w:p>
            <w:pPr>
              <w:pStyle w:val="TableParagraph"/>
              <w:spacing w:before="170"/>
              <w:ind w:left="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Kierunek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65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2482" w:type="dxa"/>
          </w:tcPr>
          <w:p>
            <w:pPr>
              <w:pStyle w:val="TableParagraph"/>
              <w:spacing w:before="169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Tytuł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pracy</w:t>
            </w:r>
          </w:p>
        </w:tc>
        <w:tc>
          <w:tcPr>
            <w:tcW w:w="665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94"/>
        <w:rPr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712" w:val="left" w:leader="none"/>
        </w:tabs>
        <w:spacing w:line="272" w:lineRule="exact" w:before="0" w:after="0"/>
        <w:ind w:left="712" w:right="0" w:hanging="506"/>
        <w:jc w:val="left"/>
      </w:pPr>
      <w:r>
        <w:rPr/>
        <w:t>OCENA</w:t>
      </w:r>
      <w:r>
        <w:rPr>
          <w:spacing w:val="-7"/>
        </w:rPr>
        <w:t> </w:t>
      </w:r>
      <w:r>
        <w:rPr/>
        <w:t>KONCEPCJI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OCENA</w:t>
      </w:r>
      <w:r>
        <w:rPr>
          <w:spacing w:val="-4"/>
        </w:rPr>
        <w:t> </w:t>
      </w:r>
      <w:r>
        <w:rPr/>
        <w:t>MERYTORYCZNA</w:t>
      </w:r>
      <w:r>
        <w:rPr>
          <w:spacing w:val="-4"/>
        </w:rPr>
        <w:t> </w:t>
      </w:r>
      <w:r>
        <w:rPr>
          <w:spacing w:val="-2"/>
        </w:rPr>
        <w:t>PRACY</w:t>
      </w:r>
    </w:p>
    <w:p>
      <w:pPr>
        <w:spacing w:line="249" w:lineRule="exact" w:before="0"/>
        <w:ind w:left="713" w:right="0" w:firstLine="0"/>
        <w:jc w:val="left"/>
        <w:rPr>
          <w:sz w:val="22"/>
        </w:rPr>
      </w:pPr>
      <w:r>
        <w:rPr>
          <w:sz w:val="22"/>
        </w:rPr>
        <w:t>(maksymalnie</w:t>
      </w:r>
      <w:r>
        <w:rPr>
          <w:spacing w:val="-4"/>
          <w:sz w:val="22"/>
        </w:rPr>
        <w:t> </w:t>
      </w:r>
      <w:r>
        <w:rPr>
          <w:sz w:val="22"/>
        </w:rPr>
        <w:t>50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punktów):</w:t>
      </w:r>
    </w:p>
    <w:p>
      <w:pPr>
        <w:spacing w:line="240" w:lineRule="auto" w:before="5" w:after="1"/>
        <w:rPr>
          <w:sz w:val="19"/>
        </w:r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905"/>
        <w:gridCol w:w="2547"/>
        <w:gridCol w:w="3068"/>
      </w:tblGrid>
      <w:tr>
        <w:trPr>
          <w:trHeight w:val="220" w:hRule="atLeast"/>
        </w:trPr>
        <w:tc>
          <w:tcPr>
            <w:tcW w:w="3546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spacing w:line="200" w:lineRule="exact"/>
              <w:ind w:left="18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3068" w:type="dxa"/>
          </w:tcPr>
          <w:p>
            <w:pPr>
              <w:pStyle w:val="TableParagraph"/>
              <w:spacing w:line="200" w:lineRule="exact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Uzyskana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>
        <w:trPr>
          <w:trHeight w:val="664" w:hRule="atLeast"/>
        </w:trPr>
        <w:tc>
          <w:tcPr>
            <w:tcW w:w="641" w:type="dxa"/>
          </w:tcPr>
          <w:p>
            <w:pPr>
              <w:pStyle w:val="TableParagraph"/>
              <w:spacing w:before="21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905" w:type="dxa"/>
          </w:tcPr>
          <w:p>
            <w:pPr>
              <w:pStyle w:val="TableParagraph"/>
              <w:spacing w:line="230" w:lineRule="auto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Zgodność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treści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tematem pracy, jej celem oraz</w:t>
            </w:r>
          </w:p>
          <w:p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założeniami.</w:t>
            </w:r>
          </w:p>
        </w:tc>
        <w:tc>
          <w:tcPr>
            <w:tcW w:w="2547" w:type="dxa"/>
          </w:tcPr>
          <w:p>
            <w:pPr>
              <w:pStyle w:val="TableParagraph"/>
              <w:spacing w:before="214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92" w:hRule="atLeast"/>
        </w:trPr>
        <w:tc>
          <w:tcPr>
            <w:tcW w:w="641" w:type="dxa"/>
          </w:tcPr>
          <w:p>
            <w:pPr>
              <w:pStyle w:val="TableParagraph"/>
              <w:spacing w:before="94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905" w:type="dxa"/>
          </w:tcPr>
          <w:p>
            <w:pPr>
              <w:pStyle w:val="TableParagraph"/>
              <w:spacing w:line="235" w:lineRule="auto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Poprawność prezentowanej </w:t>
            </w:r>
            <w:r>
              <w:rPr>
                <w:b/>
                <w:spacing w:val="-2"/>
                <w:sz w:val="20"/>
              </w:rPr>
              <w:t>analizy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merytorycznej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treści</w:t>
            </w:r>
          </w:p>
          <w:p>
            <w:pPr>
              <w:pStyle w:val="TableParagraph"/>
              <w:spacing w:line="222" w:lineRule="exact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ujętych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pracy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analizy materiału badawczego.</w:t>
            </w:r>
          </w:p>
        </w:tc>
        <w:tc>
          <w:tcPr>
            <w:tcW w:w="2547" w:type="dxa"/>
          </w:tcPr>
          <w:p>
            <w:pPr>
              <w:pStyle w:val="TableParagraph"/>
              <w:spacing w:before="94"/>
              <w:rPr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0" w:hRule="atLeast"/>
        </w:trPr>
        <w:tc>
          <w:tcPr>
            <w:tcW w:w="641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905" w:type="dxa"/>
          </w:tcPr>
          <w:p>
            <w:pPr>
              <w:pStyle w:val="TableParagraph"/>
              <w:spacing w:line="228" w:lineRule="auto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Logiczne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powiązanie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ich układ w strukturze pracy /</w:t>
            </w:r>
          </w:p>
          <w:p>
            <w:pPr>
              <w:pStyle w:val="TableParagraph"/>
              <w:spacing w:line="218" w:lineRule="exact"/>
              <w:ind w:left="69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poprawność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interpretacji uzyskanych wyników.</w:t>
            </w:r>
          </w:p>
        </w:tc>
        <w:tc>
          <w:tcPr>
            <w:tcW w:w="2547" w:type="dxa"/>
          </w:tcPr>
          <w:p>
            <w:pPr>
              <w:pStyle w:val="TableParagraph"/>
              <w:spacing w:before="85"/>
              <w:rPr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87" w:hRule="atLeast"/>
        </w:trPr>
        <w:tc>
          <w:tcPr>
            <w:tcW w:w="641" w:type="dxa"/>
          </w:tcPr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905" w:type="dxa"/>
          </w:tcPr>
          <w:p>
            <w:pPr>
              <w:pStyle w:val="TableParagraph"/>
              <w:spacing w:line="230" w:lineRule="auto"/>
              <w:ind w:left="69"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Wykorzystanie </w:t>
            </w:r>
            <w:r>
              <w:rPr>
                <w:b/>
                <w:spacing w:val="-2"/>
                <w:sz w:val="20"/>
              </w:rPr>
              <w:t>terminologii </w:t>
            </w:r>
            <w:r>
              <w:rPr>
                <w:b/>
                <w:sz w:val="20"/>
              </w:rPr>
              <w:t>naukowej i zawodowej w</w:t>
            </w:r>
          </w:p>
          <w:p>
            <w:pPr>
              <w:pStyle w:val="TableParagraph"/>
              <w:spacing w:line="216" w:lineRule="auto" w:before="11"/>
              <w:ind w:left="69" w:right="658"/>
              <w:rPr>
                <w:b/>
                <w:sz w:val="20"/>
              </w:rPr>
            </w:pPr>
            <w:r>
              <w:rPr>
                <w:b/>
                <w:sz w:val="20"/>
              </w:rPr>
              <w:t>aspekcie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prezentowanego </w:t>
            </w:r>
            <w:r>
              <w:rPr>
                <w:b/>
                <w:spacing w:val="-2"/>
                <w:sz w:val="20"/>
              </w:rPr>
              <w:t>tematu.</w:t>
            </w:r>
          </w:p>
        </w:tc>
        <w:tc>
          <w:tcPr>
            <w:tcW w:w="2547" w:type="dxa"/>
          </w:tcPr>
          <w:p>
            <w:pPr>
              <w:pStyle w:val="TableParagraph"/>
              <w:spacing w:before="89"/>
              <w:rPr>
                <w:sz w:val="20"/>
              </w:rPr>
            </w:pPr>
          </w:p>
          <w:p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9"/>
        <w:rPr>
          <w:sz w:val="22"/>
        </w:rPr>
      </w:pPr>
    </w:p>
    <w:p>
      <w:pPr>
        <w:pStyle w:val="Heading1"/>
        <w:numPr>
          <w:ilvl w:val="0"/>
          <w:numId w:val="1"/>
        </w:numPr>
        <w:tabs>
          <w:tab w:pos="712" w:val="left" w:leader="none"/>
        </w:tabs>
        <w:spacing w:line="272" w:lineRule="exact" w:before="0" w:after="0"/>
        <w:ind w:left="712" w:right="0" w:hanging="595"/>
        <w:jc w:val="left"/>
      </w:pPr>
      <w:r>
        <w:rPr/>
        <w:t>OCENA</w:t>
      </w:r>
      <w:r>
        <w:rPr>
          <w:spacing w:val="-8"/>
        </w:rPr>
        <w:t> </w:t>
      </w:r>
      <w:r>
        <w:rPr/>
        <w:t>ŻRÓDEŁ</w:t>
      </w:r>
      <w:r>
        <w:rPr>
          <w:spacing w:val="-2"/>
        </w:rPr>
        <w:t> </w:t>
      </w:r>
      <w:r>
        <w:rPr/>
        <w:t>INFORMACJI,</w:t>
      </w:r>
      <w:r>
        <w:rPr>
          <w:spacing w:val="-7"/>
        </w:rPr>
        <w:t> </w:t>
      </w:r>
      <w:r>
        <w:rPr/>
        <w:t>SPOSOBU</w:t>
      </w:r>
      <w:r>
        <w:rPr>
          <w:spacing w:val="-3"/>
        </w:rPr>
        <w:t> </w:t>
      </w:r>
      <w:r>
        <w:rPr/>
        <w:t>ZREDAGOWANIA</w:t>
      </w:r>
      <w:r>
        <w:rPr>
          <w:spacing w:val="-3"/>
        </w:rPr>
        <w:t> </w:t>
      </w:r>
      <w:r>
        <w:rPr>
          <w:spacing w:val="-2"/>
        </w:rPr>
        <w:t>PRACY</w:t>
      </w:r>
    </w:p>
    <w:p>
      <w:pPr>
        <w:pStyle w:val="Heading2"/>
      </w:pPr>
      <w:r>
        <w:rPr/>
        <w:t>(maksymalnie</w:t>
      </w:r>
      <w:r>
        <w:rPr>
          <w:spacing w:val="-5"/>
        </w:rPr>
        <w:t> </w:t>
      </w:r>
      <w:r>
        <w:rPr/>
        <w:t>50</w:t>
      </w:r>
      <w:r>
        <w:rPr>
          <w:spacing w:val="-4"/>
        </w:rPr>
        <w:t> </w:t>
      </w:r>
      <w:r>
        <w:rPr>
          <w:spacing w:val="-2"/>
        </w:rPr>
        <w:t>punktów)</w:t>
      </w:r>
    </w:p>
    <w:p>
      <w:pPr>
        <w:spacing w:line="240" w:lineRule="auto" w:before="5" w:after="1"/>
        <w:rPr>
          <w:sz w:val="19"/>
        </w:rPr>
      </w:pPr>
    </w:p>
    <w:tbl>
      <w:tblPr>
        <w:tblW w:w="0" w:type="auto"/>
        <w:jc w:val="left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"/>
        <w:gridCol w:w="2905"/>
        <w:gridCol w:w="2547"/>
        <w:gridCol w:w="3068"/>
      </w:tblGrid>
      <w:tr>
        <w:trPr>
          <w:trHeight w:val="225" w:hRule="atLeast"/>
        </w:trPr>
        <w:tc>
          <w:tcPr>
            <w:tcW w:w="3546" w:type="dxa"/>
            <w:gridSpan w:val="2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</w:tcPr>
          <w:p>
            <w:pPr>
              <w:pStyle w:val="TableParagraph"/>
              <w:spacing w:line="206" w:lineRule="exact"/>
              <w:ind w:left="18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Zakres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  <w:tc>
          <w:tcPr>
            <w:tcW w:w="3068" w:type="dxa"/>
          </w:tcPr>
          <w:p>
            <w:pPr>
              <w:pStyle w:val="TableParagraph"/>
              <w:spacing w:line="206" w:lineRule="exact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Uzyskana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punktów</w:t>
            </w:r>
          </w:p>
        </w:tc>
      </w:tr>
      <w:tr>
        <w:trPr>
          <w:trHeight w:val="566" w:hRule="atLeast"/>
        </w:trPr>
        <w:tc>
          <w:tcPr>
            <w:tcW w:w="641" w:type="dxa"/>
          </w:tcPr>
          <w:p>
            <w:pPr>
              <w:pStyle w:val="TableParagraph"/>
              <w:spacing w:before="15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2905" w:type="dxa"/>
          </w:tcPr>
          <w:p>
            <w:pPr>
              <w:pStyle w:val="TableParagraph"/>
              <w:spacing w:line="230" w:lineRule="auto" w:before="58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Dobór,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aktualność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liczebność wykorzystanej literatury.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5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641" w:type="dxa"/>
          </w:tcPr>
          <w:p>
            <w:pPr>
              <w:pStyle w:val="TableParagraph"/>
              <w:spacing w:before="20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2905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Poprawność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układu</w:t>
            </w:r>
          </w:p>
          <w:p>
            <w:pPr>
              <w:pStyle w:val="TableParagraph"/>
              <w:spacing w:line="228" w:lineRule="exact"/>
              <w:ind w:left="69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piśmiennictwa, cytowanych pozycji,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prezentacji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danych.</w:t>
            </w:r>
          </w:p>
        </w:tc>
        <w:tc>
          <w:tcPr>
            <w:tcW w:w="2547" w:type="dxa"/>
          </w:tcPr>
          <w:p>
            <w:pPr>
              <w:pStyle w:val="TableParagraph"/>
              <w:spacing w:before="20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3" w:hRule="atLeast"/>
        </w:trPr>
        <w:tc>
          <w:tcPr>
            <w:tcW w:w="641" w:type="dxa"/>
          </w:tcPr>
          <w:p>
            <w:pPr>
              <w:pStyle w:val="TableParagraph"/>
              <w:spacing w:before="158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2905" w:type="dxa"/>
          </w:tcPr>
          <w:p>
            <w:pPr>
              <w:pStyle w:val="TableParagraph"/>
              <w:spacing w:line="235" w:lineRule="auto" w:before="49"/>
              <w:ind w:left="69" w:right="9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Poprawność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językowa </w:t>
            </w:r>
            <w:r>
              <w:rPr>
                <w:b/>
                <w:sz w:val="20"/>
              </w:rPr>
              <w:t>i gramatyczna.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58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41" w:type="dxa"/>
          </w:tcPr>
          <w:p>
            <w:pPr>
              <w:pStyle w:val="TableParagraph"/>
              <w:spacing w:before="1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2905" w:type="dxa"/>
          </w:tcPr>
          <w:p>
            <w:pPr>
              <w:pStyle w:val="TableParagraph"/>
              <w:spacing w:line="230" w:lineRule="auto" w:before="60"/>
              <w:ind w:left="69" w:right="536"/>
              <w:rPr>
                <w:b/>
                <w:sz w:val="20"/>
              </w:rPr>
            </w:pPr>
            <w:r>
              <w:rPr>
                <w:b/>
                <w:sz w:val="20"/>
              </w:rPr>
              <w:t>Układ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graficzny,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struktura </w:t>
            </w:r>
            <w:r>
              <w:rPr>
                <w:b/>
                <w:spacing w:val="-2"/>
                <w:sz w:val="20"/>
              </w:rPr>
              <w:t>pracy.</w:t>
            </w:r>
          </w:p>
        </w:tc>
        <w:tc>
          <w:tcPr>
            <w:tcW w:w="2547" w:type="dxa"/>
          </w:tcPr>
          <w:p>
            <w:pPr>
              <w:pStyle w:val="TableParagraph"/>
              <w:spacing w:before="16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0 -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06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40" w:lineRule="auto" w:before="179"/>
        <w:rPr>
          <w:sz w:val="22"/>
        </w:rPr>
      </w:pPr>
    </w:p>
    <w:p>
      <w:pPr>
        <w:spacing w:before="0"/>
        <w:ind w:left="2" w:right="0" w:firstLine="0"/>
        <w:jc w:val="left"/>
        <w:rPr>
          <w:sz w:val="20"/>
        </w:rPr>
      </w:pPr>
      <w:r>
        <w:rPr>
          <w:b/>
          <w:sz w:val="20"/>
        </w:rPr>
        <w:t>Ogółem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uzyskał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punktów: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………………………….</w:t>
      </w:r>
    </w:p>
    <w:p>
      <w:pPr>
        <w:spacing w:after="0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20" w:h="16850"/>
          <w:pgMar w:header="708" w:footer="750" w:top="1540" w:bottom="940" w:left="1133" w:right="992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712" w:val="left" w:leader="none"/>
        </w:tabs>
        <w:spacing w:line="240" w:lineRule="auto" w:before="80" w:after="0"/>
        <w:ind w:left="712" w:right="0" w:hanging="691"/>
        <w:jc w:val="left"/>
      </w:pPr>
      <w:r>
        <w:rPr/>
        <w:t>UZASADNIENIE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INNE</w:t>
      </w:r>
      <w:r>
        <w:rPr>
          <w:spacing w:val="-10"/>
        </w:rPr>
        <w:t> </w:t>
      </w:r>
      <w:r>
        <w:rPr/>
        <w:t>UWAGI</w:t>
      </w:r>
      <w:r>
        <w:rPr>
          <w:spacing w:val="-3"/>
        </w:rPr>
        <w:t> </w:t>
      </w:r>
      <w:r>
        <w:rPr/>
        <w:t>OCENIAJĄCE</w:t>
      </w:r>
      <w:r>
        <w:rPr>
          <w:spacing w:val="-4"/>
        </w:rPr>
        <w:t> </w:t>
      </w:r>
      <w:r>
        <w:rPr>
          <w:spacing w:val="-2"/>
        </w:rPr>
        <w:t>PRACĘ</w:t>
      </w:r>
    </w:p>
    <w:p>
      <w:pPr>
        <w:spacing w:before="82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99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102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106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98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106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99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106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99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107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</w:t>
      </w:r>
    </w:p>
    <w:p>
      <w:pPr>
        <w:spacing w:before="98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4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712" w:val="left" w:leader="none"/>
        </w:tabs>
        <w:spacing w:line="240" w:lineRule="auto" w:before="0" w:after="0"/>
        <w:ind w:left="712" w:right="0" w:hanging="674"/>
        <w:jc w:val="left"/>
      </w:pPr>
      <w:r>
        <w:rPr/>
        <w:t>OCENA</w:t>
      </w:r>
      <w:r>
        <w:rPr>
          <w:spacing w:val="-1"/>
        </w:rPr>
        <w:t> </w:t>
      </w:r>
      <w:r>
        <w:rPr>
          <w:spacing w:val="-2"/>
        </w:rPr>
        <w:t>KOŃCOWA</w:t>
      </w:r>
    </w:p>
    <w:p>
      <w:pPr>
        <w:spacing w:before="218"/>
        <w:ind w:left="357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………………………………………………………………………………………………………………………….</w:t>
      </w:r>
    </w:p>
    <w:p>
      <w:pPr>
        <w:spacing w:before="96"/>
        <w:ind w:left="362" w:right="0" w:firstLine="0"/>
        <w:jc w:val="left"/>
        <w:rPr>
          <w:b/>
          <w:sz w:val="20"/>
        </w:rPr>
      </w:pPr>
      <w:r>
        <w:rPr>
          <w:b/>
          <w:sz w:val="20"/>
        </w:rPr>
        <w:t>po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przeliczeniu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uzyskanych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punktów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według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skali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ocen:</w:t>
      </w:r>
    </w:p>
    <w:p>
      <w:pPr>
        <w:spacing w:line="240" w:lineRule="auto" w:before="94" w:after="0"/>
        <w:rPr>
          <w:b/>
          <w:sz w:val="20"/>
        </w:rPr>
      </w:pPr>
    </w:p>
    <w:tbl>
      <w:tblPr>
        <w:tblW w:w="0" w:type="auto"/>
        <w:jc w:val="left"/>
        <w:tblInd w:w="2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2881"/>
      </w:tblGrid>
      <w:tr>
        <w:trPr>
          <w:trHeight w:val="230" w:hRule="atLeast"/>
        </w:trPr>
        <w:tc>
          <w:tcPr>
            <w:tcW w:w="2050" w:type="dxa"/>
          </w:tcPr>
          <w:p>
            <w:pPr>
              <w:pStyle w:val="TableParagraph"/>
              <w:spacing w:line="210" w:lineRule="exact"/>
              <w:ind w:left="1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Punkty</w:t>
            </w:r>
          </w:p>
        </w:tc>
        <w:tc>
          <w:tcPr>
            <w:tcW w:w="2881" w:type="dxa"/>
          </w:tcPr>
          <w:p>
            <w:pPr>
              <w:pStyle w:val="TableParagraph"/>
              <w:spacing w:line="210" w:lineRule="exact"/>
              <w:ind w:left="9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Ocena</w:t>
            </w:r>
          </w:p>
        </w:tc>
      </w:tr>
      <w:tr>
        <w:trPr>
          <w:trHeight w:val="1382" w:hRule="atLeast"/>
        </w:trPr>
        <w:tc>
          <w:tcPr>
            <w:tcW w:w="2050" w:type="dxa"/>
          </w:tcPr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100</w:t>
            </w: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86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76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75</w:t>
            </w:r>
          </w:p>
          <w:p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61</w:t>
            </w:r>
          </w:p>
          <w:p>
            <w:pPr>
              <w:pStyle w:val="TableParagraph"/>
              <w:spacing w:line="210" w:lineRule="exact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 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mniej</w:t>
            </w:r>
          </w:p>
        </w:tc>
        <w:tc>
          <w:tcPr>
            <w:tcW w:w="2881" w:type="dxa"/>
          </w:tcPr>
          <w:p>
            <w:pPr>
              <w:pStyle w:val="TableParagraph"/>
              <w:ind w:left="388" w:right="379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bardzo dobry (A) – 5,0 dobry plus (B) – 4,5 dobry (C) – 4,0 dostateczny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(D)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3,5 dostateczny (E) – 3,0</w:t>
            </w:r>
          </w:p>
          <w:p>
            <w:pPr>
              <w:pStyle w:val="TableParagraph"/>
              <w:spacing w:line="210" w:lineRule="exact" w:before="2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niedostateczny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(F)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2,0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84"/>
        <w:rPr>
          <w:b/>
          <w:sz w:val="20"/>
        </w:rPr>
      </w:pPr>
    </w:p>
    <w:p>
      <w:pPr>
        <w:spacing w:before="0"/>
        <w:ind w:left="5010" w:right="7" w:firstLine="0"/>
        <w:jc w:val="center"/>
        <w:rPr>
          <w:b/>
          <w:position w:val="6"/>
          <w:sz w:val="13"/>
        </w:rPr>
      </w:pPr>
      <w:r>
        <w:rPr>
          <w:b/>
          <w:spacing w:val="-2"/>
          <w:sz w:val="20"/>
        </w:rPr>
        <w:t>Promotora/Recenzenta</w:t>
      </w:r>
      <w:r>
        <w:rPr>
          <w:b/>
          <w:spacing w:val="-2"/>
          <w:position w:val="6"/>
          <w:sz w:val="13"/>
        </w:rPr>
        <w:t>*</w:t>
      </w:r>
    </w:p>
    <w:p>
      <w:pPr>
        <w:spacing w:line="240" w:lineRule="auto" w:before="204"/>
        <w:rPr>
          <w:b/>
          <w:sz w:val="20"/>
        </w:rPr>
      </w:pPr>
    </w:p>
    <w:p>
      <w:pPr>
        <w:spacing w:before="1"/>
        <w:ind w:left="5010" w:right="0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…………………………………………….</w:t>
      </w:r>
    </w:p>
    <w:sectPr>
      <w:pgSz w:w="11920" w:h="16850"/>
      <w:pgMar w:header="708" w:footer="750" w:top="15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708456</wp:posOffset>
              </wp:positionH>
              <wp:positionV relativeFrom="page">
                <wp:posOffset>10077730</wp:posOffset>
              </wp:positionV>
              <wp:extent cx="127762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776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i/>
                              <w:sz w:val="22"/>
                            </w:rPr>
                          </w:pPr>
                          <w:r>
                            <w:rPr>
                              <w:i/>
                              <w:sz w:val="22"/>
                            </w:rPr>
                            <w:t>*niepotrzebne</w:t>
                          </w:r>
                          <w:r>
                            <w:rPr>
                              <w:i/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2"/>
                            </w:rPr>
                            <w:t>skreślić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84pt;margin-top:793.522095pt;width:100.6pt;height:14.25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*niepotrzebne</w:t>
                    </w:r>
                    <w:r>
                      <w:rPr>
                        <w:i/>
                        <w:spacing w:val="-11"/>
                        <w:sz w:val="22"/>
                      </w:rPr>
                      <w:t> </w:t>
                    </w:r>
                    <w:r>
                      <w:rPr>
                        <w:i/>
                        <w:spacing w:val="-2"/>
                        <w:sz w:val="22"/>
                      </w:rPr>
                      <w:t>skreślić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3514471</wp:posOffset>
              </wp:positionH>
              <wp:positionV relativeFrom="page">
                <wp:posOffset>437133</wp:posOffset>
              </wp:positionV>
              <wp:extent cx="3348990" cy="401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48990" cy="401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8" w:lineRule="auto" w:before="20"/>
                            <w:ind w:left="1414" w:right="18" w:hanging="1395"/>
                            <w:jc w:val="right"/>
                          </w:pPr>
                          <w:r>
                            <w:rPr/>
                            <w:t>Załącznik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4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Zasad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dyplomowania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Akademii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Nauk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Stosowanych im.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H.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Cegielskiego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w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Gnieźnie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Uczelnia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Państwowa na kierunku Pielęgniarstwo II stopnia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6.730011pt;margin-top:34.419960pt;width:263.7pt;height:31.65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8" w:lineRule="auto" w:before="20"/>
                      <w:ind w:left="1414" w:right="18" w:hanging="1395"/>
                      <w:jc w:val="right"/>
                    </w:pPr>
                    <w:r>
                      <w:rPr/>
                      <w:t>Załącznik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4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Zasad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dyplomowania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Akademii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Nauk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Stosowanych im.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H.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Cegielskiego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w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Gnieźnie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Uczelnia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Państwowa na kierunku Pielęgniarstwo II stopnia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13" w:hanging="507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7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26" w:hanging="50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33" w:hanging="50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39" w:hanging="50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6" w:hanging="50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53" w:hanging="50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59" w:hanging="50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66" w:hanging="50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972" w:hanging="50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712" w:hanging="69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line="249" w:lineRule="exact"/>
      <w:ind w:left="713"/>
      <w:outlineLvl w:val="2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13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12" w:hanging="691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PWSZ</dc:creator>
  <dc:title>Załącznik nr 3</dc:title>
  <dcterms:created xsi:type="dcterms:W3CDTF">2026-03-04T10:21:39Z</dcterms:created>
  <dcterms:modified xsi:type="dcterms:W3CDTF">2026-03-04T10:21:39Z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